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58" w:rsidRPr="00B30758" w:rsidRDefault="00B30758" w:rsidP="00B30758">
      <w:pPr>
        <w:spacing w:before="100" w:beforeAutospacing="1" w:after="100" w:afterAutospacing="1" w:line="240" w:lineRule="auto"/>
        <w:outlineLvl w:val="2"/>
        <w:rPr>
          <w:rFonts w:ascii="Arial" w:eastAsia="Times New Roman" w:hAnsi="Arial" w:cs="Arial"/>
          <w:b/>
          <w:bCs/>
          <w:sz w:val="28"/>
          <w:szCs w:val="28"/>
          <w:lang w:eastAsia="de-DE"/>
        </w:rPr>
      </w:pPr>
      <w:r w:rsidRPr="00B30758">
        <w:rPr>
          <w:rFonts w:ascii="Arial" w:eastAsia="Times New Roman" w:hAnsi="Arial" w:cs="Arial"/>
          <w:b/>
          <w:bCs/>
          <w:sz w:val="28"/>
          <w:szCs w:val="28"/>
          <w:lang w:eastAsia="de-DE"/>
        </w:rPr>
        <w:t>Was ist "Inklusion"?</w:t>
      </w:r>
    </w:p>
    <w:p w:rsidR="00B30758" w:rsidRPr="00B30758" w:rsidRDefault="00B30758" w:rsidP="00B30758">
      <w:pPr>
        <w:spacing w:before="100" w:beforeAutospacing="1" w:after="100" w:afterAutospacing="1" w:line="240" w:lineRule="auto"/>
        <w:rPr>
          <w:rFonts w:ascii="Arial" w:eastAsia="Times New Roman" w:hAnsi="Arial" w:cs="Arial"/>
          <w:sz w:val="28"/>
          <w:szCs w:val="28"/>
          <w:lang w:eastAsia="de-DE"/>
        </w:rPr>
      </w:pPr>
      <w:r w:rsidRPr="00B30758">
        <w:rPr>
          <w:rFonts w:ascii="Arial" w:eastAsia="Times New Roman" w:hAnsi="Arial" w:cs="Arial"/>
          <w:sz w:val="28"/>
          <w:szCs w:val="28"/>
          <w:lang w:eastAsia="de-DE"/>
        </w:rPr>
        <w:t xml:space="preserve">Inklusion ist nicht nur eine gute Idee, sondern ein Menschenrecht. Inklusion bedeutet, dass kein Mensch ausgeschlossen, ausgegrenzt oder an den Rand gedrängt werden darf. Als Menschenrecht ist Inklusion unmittelbar verknüpft mit den Ansprüchen auf Freiheit, Gleichheit und Solidarität. Damit ist Inklusion sowohl ein eigenständiges Recht, als auch ein wichtiges Prinzip, ohne dessen Anwendung die Durchsetzung der Menschenrechte unvollständig bleibt. </w:t>
      </w:r>
    </w:p>
    <w:p w:rsidR="00B30758" w:rsidRPr="00B30758" w:rsidRDefault="00B30758" w:rsidP="00B30758">
      <w:pPr>
        <w:spacing w:before="100" w:beforeAutospacing="1" w:after="100" w:afterAutospacing="1" w:line="240" w:lineRule="auto"/>
        <w:rPr>
          <w:rFonts w:ascii="Arial" w:eastAsia="Times New Roman" w:hAnsi="Arial" w:cs="Arial"/>
          <w:sz w:val="28"/>
          <w:szCs w:val="28"/>
          <w:lang w:eastAsia="de-DE"/>
        </w:rPr>
      </w:pPr>
      <w:r w:rsidRPr="00B30758">
        <w:rPr>
          <w:rFonts w:ascii="Arial" w:eastAsia="Times New Roman" w:hAnsi="Arial" w:cs="Arial"/>
          <w:sz w:val="28"/>
          <w:szCs w:val="28"/>
          <w:lang w:eastAsia="de-DE"/>
        </w:rPr>
        <w:t xml:space="preserve">Wie alle anderen Menschenrechte fußt das Recht auf Inklusion auf der universellen Menschenwürde: Weil alle Menschen mit der gleichen und unveräußerlichen Würde ausgestattet sind, haben wir alle die gleichen Rechte und den Anspruch darauf, dass der Staat sie umsetzt. Das heißt, dass er die Menschenrechte durch seine Rechtsordnung absichert und die tatsächlichen Voraussetzungen dafür schafft, dass alle ihre Rechte gleichermaßen wahrnehmen können. Dabei gewährleisten die Menschenrechte den Schutz vor jeglicher Form von Diskriminierung, zum Beispiel aufgrund einer Behinderung, der Hautfarbe, der Herkunft, der Geschlechtsidentität oder der sexuellen Orientierung. Um Inklusion wirkungsvoll umzusetzen, braucht es diesen Schutz vor Diskriminierung. Das Verbot der Diskriminierung bedeutet aber nicht pauschal, dass alle identisch behandelt werden müssen. Vielmehr müssen bei der Umsetzung der Menschenrechte unsere jeweils spezifischen und unterschiedlichen Ausgangslagen berücksichtigt werden. Um das Ziel von Inklusion zu erreichen, dass alle Menschen frei und gleich und auf der Grundlage der eigenen Selbstbestimmung ihr Leben miteinander gestalten können, müssen daher alle Barrieren, die diesem Ziel (noch) im Wege stehen, Schritt für Schritt abgebaut werden. Das gilt für bauliche Barrieren genauso wie für Barrieren in den Köpfen. </w:t>
      </w:r>
    </w:p>
    <w:p w:rsidR="00B30758" w:rsidRDefault="00B30758" w:rsidP="00B30758">
      <w:pPr>
        <w:spacing w:before="100" w:beforeAutospacing="1" w:after="100" w:afterAutospacing="1" w:line="240" w:lineRule="auto"/>
        <w:rPr>
          <w:rFonts w:ascii="Arial" w:eastAsia="Times New Roman" w:hAnsi="Arial" w:cs="Arial"/>
          <w:sz w:val="28"/>
          <w:szCs w:val="28"/>
          <w:lang w:eastAsia="de-DE"/>
        </w:rPr>
      </w:pPr>
      <w:r w:rsidRPr="00B30758">
        <w:rPr>
          <w:rFonts w:ascii="Arial" w:eastAsia="Times New Roman" w:hAnsi="Arial" w:cs="Arial"/>
          <w:sz w:val="28"/>
          <w:szCs w:val="28"/>
          <w:lang w:eastAsia="de-DE"/>
        </w:rPr>
        <w:t>Inklusion als Menschenrecht ist natürlich nicht nur ein Thema für Menschen mit Behinderungen. Es ist für alle Menschen wichtig, die nicht voll und gleichberechtigt an allen Bereichen der Gesellschaft teilhaben können, etwa aufgrund ihres Alters, ihrer sexuellen Orientierung, einer Behinderung, ihrer Hautfarbe, Herkunft oder ihrer Geschlechtsidentität. Und als Menschenrecht geht Inklusion alle Menschen an, nicht allein diejenigen, die ausgeschlossen sind. Denn Mensche</w:t>
      </w:r>
      <w:r>
        <w:rPr>
          <w:rFonts w:ascii="Arial" w:eastAsia="Times New Roman" w:hAnsi="Arial" w:cs="Arial"/>
          <w:sz w:val="28"/>
          <w:szCs w:val="28"/>
          <w:lang w:eastAsia="de-DE"/>
        </w:rPr>
        <w:t>n</w:t>
      </w:r>
      <w:bookmarkStart w:id="0" w:name="_GoBack"/>
      <w:bookmarkEnd w:id="0"/>
      <w:r w:rsidRPr="00B30758">
        <w:rPr>
          <w:rFonts w:ascii="Arial" w:eastAsia="Times New Roman" w:hAnsi="Arial" w:cs="Arial"/>
          <w:sz w:val="28"/>
          <w:szCs w:val="28"/>
          <w:lang w:eastAsia="de-DE"/>
        </w:rPr>
        <w:t xml:space="preserve">rechte bauen darauf auf, dass jeder Mensch den anderen als Gleichen respektiert und sich deshalb solidarisch für die Rechte der anderen einsetzt. Nur wenn alle mitmachen, kann Inklusion gelingen. </w:t>
      </w:r>
    </w:p>
    <w:p w:rsidR="00B30758" w:rsidRPr="00B30758" w:rsidRDefault="00B30758" w:rsidP="00B30758">
      <w:pPr>
        <w:spacing w:before="100" w:beforeAutospacing="1" w:after="100" w:afterAutospacing="1" w:line="240" w:lineRule="auto"/>
        <w:rPr>
          <w:rFonts w:ascii="Arial" w:eastAsia="Times New Roman" w:hAnsi="Arial" w:cs="Arial"/>
          <w:sz w:val="28"/>
          <w:szCs w:val="28"/>
          <w:lang w:eastAsia="de-DE"/>
        </w:rPr>
      </w:pPr>
    </w:p>
    <w:p w:rsidR="007E1373" w:rsidRPr="00B30758" w:rsidRDefault="00B30758">
      <w:pPr>
        <w:rPr>
          <w:rFonts w:ascii="Arial" w:hAnsi="Arial" w:cs="Arial"/>
          <w:sz w:val="24"/>
          <w:szCs w:val="24"/>
        </w:rPr>
      </w:pPr>
      <w:r w:rsidRPr="00B30758">
        <w:rPr>
          <w:rFonts w:ascii="Arial" w:hAnsi="Arial" w:cs="Arial"/>
          <w:sz w:val="24"/>
          <w:szCs w:val="24"/>
        </w:rPr>
        <w:t>(Quelle: Deutsches Institut für Menschenrechte)</w:t>
      </w:r>
    </w:p>
    <w:sectPr w:rsidR="007E1373" w:rsidRPr="00B307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8"/>
    <w:rsid w:val="007E1373"/>
    <w:rsid w:val="00B3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B3075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3075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3075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B3075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3075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3075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33494">
      <w:bodyDiv w:val="1"/>
      <w:marLeft w:val="0"/>
      <w:marRight w:val="0"/>
      <w:marTop w:val="0"/>
      <w:marBottom w:val="0"/>
      <w:divBdr>
        <w:top w:val="none" w:sz="0" w:space="0" w:color="auto"/>
        <w:left w:val="none" w:sz="0" w:space="0" w:color="auto"/>
        <w:bottom w:val="none" w:sz="0" w:space="0" w:color="auto"/>
        <w:right w:val="none" w:sz="0" w:space="0" w:color="auto"/>
      </w:divBdr>
      <w:divsChild>
        <w:div w:id="1549218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Schad Achim</dc:creator>
  <cp:lastModifiedBy>Schad Achim</cp:lastModifiedBy>
  <cp:revision>1</cp:revision>
  <dcterms:created xsi:type="dcterms:W3CDTF">2015-08-15T07:21:00Z</dcterms:created>
  <dcterms:modified xsi:type="dcterms:W3CDTF">2015-08-15T07:23:00Z</dcterms:modified>
</cp:coreProperties>
</file>